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36"/>
        <w:gridCol w:w="129"/>
        <w:gridCol w:w="2969"/>
      </w:tblGrid>
      <w:tr w:rsidR="00BD2967" w14:paraId="642990C6" w14:textId="77777777" w:rsidTr="0038097A">
        <w:trPr>
          <w:trHeight w:val="1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3A93" w14:textId="77777777"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92C1C16" wp14:editId="5E21B2F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50165</wp:posOffset>
                  </wp:positionV>
                  <wp:extent cx="828675" cy="645739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5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1C3EB60" w14:textId="77777777" w:rsidR="00BD2967" w:rsidRPr="009D5FBC" w:rsidRDefault="00F1211F" w:rsidP="0038097A">
            <w:pPr>
              <w:spacing w:before="16" w:line="276" w:lineRule="auto"/>
              <w:ind w:left="172"/>
              <w:rPr>
                <w:b/>
                <w:sz w:val="26"/>
                <w:szCs w:val="26"/>
              </w:rPr>
            </w:pPr>
            <w:r w:rsidRPr="009D5FBC">
              <w:rPr>
                <w:rFonts w:eastAsia="Calibri"/>
                <w:b/>
                <w:position w:val="1"/>
                <w:sz w:val="40"/>
                <w:szCs w:val="40"/>
              </w:rPr>
              <w:t>Emergency Response Plan</w:t>
            </w:r>
          </w:p>
        </w:tc>
      </w:tr>
      <w:tr w:rsidR="00F1211F" w14:paraId="56983C3A" w14:textId="77777777" w:rsidTr="00FB0AF6">
        <w:trPr>
          <w:trHeight w:hRule="exact" w:val="567"/>
        </w:trPr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E009" w14:textId="462202BC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Group Name</w:t>
            </w:r>
            <w:r w:rsidR="0038097A">
              <w:rPr>
                <w:b/>
              </w:rPr>
              <w:t>:</w:t>
            </w:r>
          </w:p>
          <w:p w14:paraId="0ED68686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8092" w14:textId="2352CA1B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Date</w:t>
            </w:r>
            <w:r w:rsidR="0038097A">
              <w:rPr>
                <w:b/>
              </w:rPr>
              <w:t>:</w:t>
            </w:r>
          </w:p>
        </w:tc>
      </w:tr>
      <w:tr w:rsidR="00F1211F" w14:paraId="43F6CDA5" w14:textId="77777777" w:rsidTr="00E1073E">
        <w:trPr>
          <w:trHeight w:val="417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5915" w14:textId="5FA8D6A2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Group/Activity Leader</w:t>
            </w:r>
            <w:r w:rsidR="0038097A">
              <w:rPr>
                <w:b/>
              </w:rPr>
              <w:t>:</w:t>
            </w:r>
          </w:p>
          <w:p w14:paraId="4AA55691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F1211F" w14:paraId="10A667A0" w14:textId="77777777" w:rsidTr="00E1073E">
        <w:trPr>
          <w:trHeight w:val="896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0C07" w14:textId="0B35E37A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Location/Address</w:t>
            </w:r>
            <w:r w:rsidR="0038097A">
              <w:rPr>
                <w:b/>
              </w:rPr>
              <w:t>:</w:t>
            </w:r>
          </w:p>
        </w:tc>
      </w:tr>
      <w:tr w:rsidR="00F1211F" w14:paraId="4336CC4A" w14:textId="77777777" w:rsidTr="00E1073E">
        <w:trPr>
          <w:trHeight w:val="169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21AFF" w14:textId="2D6484B5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rPr>
                <w:b/>
              </w:rPr>
              <w:t>Directions to worksite</w:t>
            </w:r>
            <w:r w:rsidR="0038097A">
              <w:rPr>
                <w:b/>
              </w:rPr>
              <w:t>:</w:t>
            </w:r>
            <w:r w:rsidRPr="009D5FBC">
              <w:rPr>
                <w:b/>
              </w:rPr>
              <w:t xml:space="preserve"> </w:t>
            </w:r>
            <w:r w:rsidRPr="009D5FBC">
              <w:t>(from nearest township)</w:t>
            </w:r>
          </w:p>
          <w:p w14:paraId="2F32997B" w14:textId="77777777" w:rsidR="00F1211F" w:rsidRPr="009D5FBC" w:rsidRDefault="00F1211F" w:rsidP="00F1211F">
            <w:pPr>
              <w:spacing w:before="16"/>
              <w:rPr>
                <w:rFonts w:eastAsia="Calibri"/>
                <w:b/>
                <w:position w:val="1"/>
              </w:rPr>
            </w:pPr>
          </w:p>
        </w:tc>
      </w:tr>
      <w:tr w:rsidR="00CD1403" w14:paraId="6F2B463B" w14:textId="77777777" w:rsidTr="00E1073E">
        <w:trPr>
          <w:trHeight w:val="989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80D19" w14:textId="0443CEE0" w:rsidR="00CD1403" w:rsidRPr="009D5FBC" w:rsidRDefault="00CD1403" w:rsidP="00CD140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Trained First Aiders</w:t>
            </w:r>
            <w:r w:rsidR="00EA5836" w:rsidRPr="009D5FBC">
              <w:rPr>
                <w:b/>
              </w:rPr>
              <w:t xml:space="preserve"> on-site</w:t>
            </w:r>
            <w:r w:rsidR="0038097A">
              <w:rPr>
                <w:b/>
              </w:rPr>
              <w:t>:</w:t>
            </w:r>
          </w:p>
        </w:tc>
      </w:tr>
      <w:tr w:rsidR="00CD1403" w14:paraId="227E9461" w14:textId="77777777" w:rsidTr="00E1073E">
        <w:trPr>
          <w:trHeight w:val="558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23094" w14:textId="386426EA" w:rsidR="00CD1403" w:rsidRPr="009D5FBC" w:rsidRDefault="00CD1403" w:rsidP="00CD140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Location of </w:t>
            </w:r>
            <w:r w:rsidR="00EA5836" w:rsidRPr="009D5FBC">
              <w:rPr>
                <w:b/>
              </w:rPr>
              <w:t xml:space="preserve">on-site </w:t>
            </w:r>
            <w:r w:rsidRPr="009D5FBC">
              <w:rPr>
                <w:b/>
              </w:rPr>
              <w:t>First Aid Kit</w:t>
            </w:r>
            <w:r w:rsidR="0038097A">
              <w:rPr>
                <w:b/>
              </w:rPr>
              <w:t>:</w:t>
            </w:r>
          </w:p>
        </w:tc>
      </w:tr>
      <w:tr w:rsidR="00F1211F" w14:paraId="76B1BA96" w14:textId="77777777" w:rsidTr="00E1073E">
        <w:trPr>
          <w:trHeight w:val="40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1551" w14:textId="544922D3" w:rsidR="00F1211F" w:rsidRPr="009D5FBC" w:rsidRDefault="0038097A" w:rsidP="00E107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9D5FBC">
              <w:rPr>
                <w:b/>
              </w:rPr>
              <w:t>ACCESSING EMERGENCY MEDICAL ASSISTANCE</w:t>
            </w:r>
          </w:p>
        </w:tc>
      </w:tr>
      <w:tr w:rsidR="00F1211F" w14:paraId="5A4E2956" w14:textId="77777777" w:rsidTr="00E1073E">
        <w:trPr>
          <w:trHeight w:val="563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FF791" w14:textId="06723DB4" w:rsidR="00896CF4" w:rsidRPr="009D5FBC" w:rsidRDefault="00CD1403" w:rsidP="00CD1403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rPr>
                <w:b/>
              </w:rPr>
              <w:t xml:space="preserve">Is emergency medical assistance on-site? </w:t>
            </w:r>
            <w:r w:rsidRPr="009D5FBC">
              <w:t>(e.g. St Johns Ambulance</w:t>
            </w:r>
            <w:r w:rsidR="0038097A">
              <w:t>)</w:t>
            </w:r>
            <w:r w:rsidR="0038097A">
              <w:tab/>
              <w:t>NO / YES</w:t>
            </w:r>
          </w:p>
          <w:p w14:paraId="65D93EE1" w14:textId="77777777" w:rsidR="00AD50F9" w:rsidRPr="009D5FBC" w:rsidRDefault="00896CF4" w:rsidP="00E1073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 xml:space="preserve">If </w:t>
            </w:r>
            <w:r w:rsidRPr="009D5FBC">
              <w:rPr>
                <w:b/>
                <w:u w:val="single"/>
              </w:rPr>
              <w:t>No</w:t>
            </w:r>
            <w:r w:rsidR="00E1073E" w:rsidRPr="009D5FBC">
              <w:t xml:space="preserve"> e</w:t>
            </w:r>
            <w:r w:rsidRPr="009D5FBC">
              <w:t xml:space="preserve">nsure you have </w:t>
            </w:r>
            <w:r w:rsidRPr="009D5FBC">
              <w:rPr>
                <w:b/>
                <w:u w:val="single"/>
              </w:rPr>
              <w:t>one</w:t>
            </w:r>
            <w:r w:rsidRPr="009D5FBC">
              <w:t xml:space="preserve"> of the following</w:t>
            </w:r>
          </w:p>
        </w:tc>
      </w:tr>
      <w:tr w:rsidR="00AD50F9" w14:paraId="08C1918D" w14:textId="77777777" w:rsidTr="009D5FBC">
        <w:trPr>
          <w:trHeight w:val="41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949BCB" w14:textId="77777777" w:rsidR="00AD50F9" w:rsidRPr="009D5FBC" w:rsidRDefault="00AD50F9" w:rsidP="00AD50F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Landline phone </w:t>
            </w:r>
            <w:r w:rsidRPr="009D5FBC">
              <w:t>(on-site or nearby)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95C29" w14:textId="21646FA4" w:rsidR="00AD50F9" w:rsidRPr="009D5FBC" w:rsidRDefault="00E1073E" w:rsidP="00AD50F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napToGrid w:val="0"/>
            </w:pPr>
            <w:r w:rsidRPr="009D5FBC">
              <w:t>Number:</w:t>
            </w:r>
          </w:p>
        </w:tc>
      </w:tr>
      <w:tr w:rsidR="00AD50F9" w14:paraId="00FBE433" w14:textId="77777777" w:rsidTr="009D5FBC">
        <w:trPr>
          <w:trHeight w:val="4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F97D0F" w14:textId="77777777" w:rsidR="00AD50F9" w:rsidRPr="009D5FBC" w:rsidRDefault="00AD50F9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Mobile phone </w:t>
            </w:r>
            <w:r w:rsidRPr="009D5FBC">
              <w:t>(and reception on-site)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3F49B7" w14:textId="77777777" w:rsidR="00AD50F9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Number:</w:t>
            </w:r>
          </w:p>
        </w:tc>
      </w:tr>
      <w:tr w:rsidR="00E1073E" w14:paraId="1D8EB591" w14:textId="77777777" w:rsidTr="009D5FBC">
        <w:trPr>
          <w:trHeight w:val="42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6E2F99" w14:textId="77777777" w:rsidR="00E1073E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2-way radio </w:t>
            </w:r>
            <w:r w:rsidRPr="009D5FBC">
              <w:t>(and reception on-site)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24EDD4" w14:textId="77777777" w:rsidR="00E1073E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Frequency: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4BCE0" w14:textId="77777777" w:rsidR="00E1073E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Call sign:</w:t>
            </w:r>
          </w:p>
        </w:tc>
      </w:tr>
      <w:tr w:rsidR="00AD50F9" w14:paraId="36DFE337" w14:textId="77777777" w:rsidTr="009D5FBC">
        <w:trPr>
          <w:trHeight w:val="36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D84D80" w14:textId="77777777" w:rsidR="00AD50F9" w:rsidRPr="009D5FBC" w:rsidRDefault="00AD50F9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Satellite phone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21E877" w14:textId="77777777" w:rsidR="00AD50F9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Number:</w:t>
            </w:r>
          </w:p>
        </w:tc>
      </w:tr>
      <w:tr w:rsidR="00AD50F9" w14:paraId="736A1937" w14:textId="77777777" w:rsidTr="00543BAE">
        <w:trPr>
          <w:trHeight w:val="3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C817B" w14:textId="77777777" w:rsidR="00AD50F9" w:rsidRPr="009D5FBC" w:rsidRDefault="00AD50F9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EPIRB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36FB" w14:textId="77777777" w:rsidR="00AD50F9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Registration number:</w:t>
            </w:r>
          </w:p>
        </w:tc>
      </w:tr>
      <w:tr w:rsidR="00F1211F" w14:paraId="3285A69D" w14:textId="77777777" w:rsidTr="00E1073E">
        <w:trPr>
          <w:trHeight w:val="35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6519C" w14:textId="1D5240CF" w:rsidR="00E1073E" w:rsidRPr="009D5FBC" w:rsidRDefault="0038097A" w:rsidP="00E107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9D5FBC">
              <w:rPr>
                <w:b/>
              </w:rPr>
              <w:t>EMERGENCY CONTACTS</w:t>
            </w:r>
          </w:p>
        </w:tc>
      </w:tr>
      <w:tr w:rsidR="00E1073E" w14:paraId="5910D22F" w14:textId="77777777" w:rsidTr="00FB0AF6">
        <w:trPr>
          <w:trHeight w:hRule="exact" w:val="150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29C97" w14:textId="77777777" w:rsidR="00543BAE" w:rsidRDefault="00543BAE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  <w:p w14:paraId="4C559FD0" w14:textId="71E67D97" w:rsidR="00920883" w:rsidRPr="009D5FBC" w:rsidRDefault="00920883" w:rsidP="006F4453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Police, Fire, Ambulance       </w:t>
            </w:r>
            <w:r w:rsidRPr="006F4453">
              <w:rPr>
                <w:b/>
                <w:sz w:val="28"/>
                <w:szCs w:val="28"/>
              </w:rPr>
              <w:t xml:space="preserve">000 </w:t>
            </w:r>
            <w:r w:rsidR="006F4453">
              <w:rPr>
                <w:b/>
                <w:sz w:val="28"/>
                <w:szCs w:val="28"/>
              </w:rPr>
              <w:t xml:space="preserve"> </w:t>
            </w:r>
            <w:r w:rsidRPr="006F4453">
              <w:rPr>
                <w:b/>
                <w:i/>
                <w:iCs/>
                <w:sz w:val="28"/>
                <w:szCs w:val="28"/>
              </w:rPr>
              <w:t>or</w:t>
            </w:r>
            <w:r w:rsidR="006F4453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F4453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F4453">
              <w:rPr>
                <w:b/>
                <w:sz w:val="28"/>
                <w:szCs w:val="28"/>
              </w:rPr>
              <w:t>112</w:t>
            </w:r>
            <w:r w:rsidR="009D5FBC">
              <w:t xml:space="preserve"> (use in limited reception)</w:t>
            </w:r>
            <w:r w:rsidR="006F4453">
              <w:tab/>
            </w:r>
            <w:bookmarkStart w:id="0" w:name="_GoBack"/>
            <w:bookmarkEnd w:id="0"/>
          </w:p>
          <w:p w14:paraId="0BE0D30B" w14:textId="39DD17CA" w:rsidR="00920883" w:rsidRPr="009D5FBC" w:rsidRDefault="00920883" w:rsidP="0092088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Poisons Information Centre   </w:t>
            </w:r>
            <w:r w:rsidRPr="006F4453">
              <w:rPr>
                <w:b/>
                <w:sz w:val="28"/>
                <w:szCs w:val="28"/>
              </w:rPr>
              <w:t>131 126</w:t>
            </w:r>
            <w:r w:rsidRPr="009D5FBC">
              <w:rPr>
                <w:b/>
              </w:rPr>
              <w:t xml:space="preserve">                     </w:t>
            </w:r>
          </w:p>
          <w:p w14:paraId="4B0D16BA" w14:textId="77777777" w:rsidR="00E1073E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Also include any additional contacts specific for activity and/or site e.g. PWS on call ranger, land holder, closest medical facility etc.</w:t>
            </w:r>
          </w:p>
          <w:p w14:paraId="502DAD38" w14:textId="77777777" w:rsidR="00920883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35B1A69" w14:textId="77777777" w:rsidR="00920883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CD1403" w14:paraId="6E9FE03C" w14:textId="77777777" w:rsidTr="00543BAE">
        <w:trPr>
          <w:trHeight w:val="2677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3D12" w14:textId="794BCB23" w:rsidR="00CD1403" w:rsidRPr="009D5FBC" w:rsidRDefault="00E1073E" w:rsidP="00CD140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Describe the process th</w:t>
            </w:r>
            <w:r w:rsidR="00543BAE">
              <w:rPr>
                <w:b/>
              </w:rPr>
              <w:t>at</w:t>
            </w:r>
            <w:r w:rsidRPr="009D5FBC">
              <w:rPr>
                <w:b/>
              </w:rPr>
              <w:t xml:space="preserve"> will be undertaken in the event of a medical emergency</w:t>
            </w:r>
            <w:r w:rsidR="00543BAE">
              <w:rPr>
                <w:b/>
              </w:rPr>
              <w:t>:</w:t>
            </w:r>
          </w:p>
        </w:tc>
      </w:tr>
    </w:tbl>
    <w:p w14:paraId="066A5204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90C71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CBF0C3E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8455B0C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7C2C1DC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5940159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A046070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4F48FDD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753FEFB1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0DB5469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9420467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4AFCF77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07B6DF3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0D9E6321" w14:textId="77777777" w:rsidR="002E60F7" w:rsidRDefault="002E60F7" w:rsidP="0010649F">
      <w:pPr>
        <w:rPr>
          <w:rFonts w:ascii="Times New Roman" w:hAnsi="Times New Roman" w:cs="Times New Roman"/>
          <w:sz w:val="24"/>
          <w:szCs w:val="24"/>
        </w:rPr>
      </w:pPr>
    </w:p>
    <w:p w14:paraId="104D9F2A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CDFCE40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0F82560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4ABE8939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AA33624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3260A745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40FDD1A4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646056AB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5EE9D302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4B50DB5A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77FBED8C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16D51C9B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048581C" w14:textId="7418787E" w:rsidR="002E60F7" w:rsidRPr="00F118D5" w:rsidRDefault="002E60F7" w:rsidP="00543BAE">
      <w:pPr>
        <w:ind w:right="1132"/>
        <w:rPr>
          <w:rFonts w:ascii="Times New Roman" w:hAnsi="Times New Roman" w:cs="Times New Roman"/>
        </w:rPr>
      </w:pPr>
    </w:p>
    <w:sectPr w:rsidR="002E60F7" w:rsidRPr="00F118D5">
      <w:footerReference w:type="default" r:id="rId8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8057" w14:textId="77777777" w:rsidR="00802386" w:rsidRDefault="00802386" w:rsidP="0010649F">
      <w:pPr>
        <w:spacing w:after="0" w:line="240" w:lineRule="auto"/>
      </w:pPr>
      <w:r>
        <w:separator/>
      </w:r>
    </w:p>
  </w:endnote>
  <w:endnote w:type="continuationSeparator" w:id="0">
    <w:p w14:paraId="0F2882EE" w14:textId="77777777" w:rsidR="00802386" w:rsidRDefault="00802386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5AEA" w14:textId="223911F6" w:rsidR="00543BAE" w:rsidRDefault="00543BAE">
    <w:pPr>
      <w:pStyle w:val="Footer"/>
    </w:pPr>
  </w:p>
  <w:p w14:paraId="3F7B67FC" w14:textId="061DCD5A" w:rsidR="00543BAE" w:rsidRPr="007F713B" w:rsidRDefault="00543BAE" w:rsidP="00543BAE">
    <w:pPr>
      <w:ind w:left="1418"/>
      <w:rPr>
        <w:rFonts w:eastAsia="Calibri"/>
      </w:rPr>
    </w:pPr>
    <w:hyperlink r:id="rId1" w:history="1">
      <w:r w:rsidRPr="007F713B">
        <w:rPr>
          <w:rFonts w:eastAsia="Calibri"/>
          <w:color w:val="0000FF"/>
          <w:u w:val="single"/>
        </w:rPr>
        <w:t>Office@wildcaretas.org.au</w:t>
      </w:r>
    </w:hyperlink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  </w:t>
    </w:r>
    <w:hyperlink r:id="rId2" w:history="1">
      <w:r w:rsidRPr="007F713B">
        <w:rPr>
          <w:rStyle w:val="Hyperlink"/>
          <w:rFonts w:eastAsia="Calibri"/>
        </w:rPr>
        <w:t>www.wildcaretas.org.au</w:t>
      </w:r>
    </w:hyperlink>
  </w:p>
  <w:p w14:paraId="7C5103E3" w14:textId="34D4C2B1" w:rsidR="00543BAE" w:rsidRPr="007F713B" w:rsidRDefault="00543BAE" w:rsidP="00543BAE">
    <w:pPr>
      <w:ind w:left="1418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 xml:space="preserve">    </w:t>
    </w:r>
    <w:r w:rsidRPr="007F713B">
      <w:rPr>
        <w:rFonts w:eastAsia="Calibri"/>
      </w:rPr>
      <w:t xml:space="preserve">Work Health and Safety </w:t>
    </w:r>
    <w:r>
      <w:rPr>
        <w:rFonts w:eastAsia="Calibri"/>
      </w:rPr>
      <w:t>Emergency Response Plan</w:t>
    </w:r>
    <w:r w:rsidRPr="007F713B">
      <w:rPr>
        <w:rFonts w:eastAsia="Calibri"/>
      </w:rPr>
      <w:t xml:space="preserve"> - March 2020</w:t>
    </w:r>
  </w:p>
  <w:p w14:paraId="02B60CC1" w14:textId="77777777" w:rsidR="00543BAE" w:rsidRDefault="0054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7388" w14:textId="77777777" w:rsidR="00802386" w:rsidRDefault="00802386" w:rsidP="0010649F">
      <w:pPr>
        <w:spacing w:after="0" w:line="240" w:lineRule="auto"/>
      </w:pPr>
      <w:r>
        <w:separator/>
      </w:r>
    </w:p>
  </w:footnote>
  <w:footnote w:type="continuationSeparator" w:id="0">
    <w:p w14:paraId="591F78D3" w14:textId="77777777" w:rsidR="00802386" w:rsidRDefault="00802386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07DB"/>
    <w:multiLevelType w:val="hybridMultilevel"/>
    <w:tmpl w:val="9FDC4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13BA"/>
    <w:multiLevelType w:val="hybridMultilevel"/>
    <w:tmpl w:val="3C247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808FB"/>
    <w:rsid w:val="0010649F"/>
    <w:rsid w:val="00186AF2"/>
    <w:rsid w:val="001C74C2"/>
    <w:rsid w:val="002274C2"/>
    <w:rsid w:val="00255EA8"/>
    <w:rsid w:val="002E60F7"/>
    <w:rsid w:val="00320FFB"/>
    <w:rsid w:val="0034464B"/>
    <w:rsid w:val="0038097A"/>
    <w:rsid w:val="00471133"/>
    <w:rsid w:val="004D2DBC"/>
    <w:rsid w:val="00543BAE"/>
    <w:rsid w:val="00574C2B"/>
    <w:rsid w:val="005A5EAB"/>
    <w:rsid w:val="006F4453"/>
    <w:rsid w:val="0070086F"/>
    <w:rsid w:val="00780C81"/>
    <w:rsid w:val="007F590F"/>
    <w:rsid w:val="00802386"/>
    <w:rsid w:val="00877953"/>
    <w:rsid w:val="00896CF4"/>
    <w:rsid w:val="008D00F6"/>
    <w:rsid w:val="00920883"/>
    <w:rsid w:val="009D5FBC"/>
    <w:rsid w:val="00AD50F9"/>
    <w:rsid w:val="00AF0853"/>
    <w:rsid w:val="00B76197"/>
    <w:rsid w:val="00BD169D"/>
    <w:rsid w:val="00BD2967"/>
    <w:rsid w:val="00CD1403"/>
    <w:rsid w:val="00D04CBF"/>
    <w:rsid w:val="00E1073E"/>
    <w:rsid w:val="00E2411A"/>
    <w:rsid w:val="00E35E4D"/>
    <w:rsid w:val="00EA5836"/>
    <w:rsid w:val="00EF0EC9"/>
    <w:rsid w:val="00F118D5"/>
    <w:rsid w:val="00F1211F"/>
    <w:rsid w:val="00F665C9"/>
    <w:rsid w:val="00F967F3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88A92"/>
  <w14:defaultImageDpi w14:val="0"/>
  <w15:docId w15:val="{BBE3801F-CB15-4014-9CF8-A5E2821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Linda L</cp:lastModifiedBy>
  <cp:revision>6</cp:revision>
  <cp:lastPrinted>2015-08-25T07:39:00Z</cp:lastPrinted>
  <dcterms:created xsi:type="dcterms:W3CDTF">2020-03-31T04:54:00Z</dcterms:created>
  <dcterms:modified xsi:type="dcterms:W3CDTF">2020-03-31T05:07:00Z</dcterms:modified>
</cp:coreProperties>
</file>